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6F" w:rsidRDefault="001C596F" w:rsidP="00E75A66">
      <w:pPr>
        <w:pStyle w:val="a4"/>
        <w:ind w:left="-142" w:right="36" w:firstLine="142"/>
        <w:rPr>
          <w:b/>
          <w:sz w:val="28"/>
          <w:szCs w:val="28"/>
          <w:u w:val="single"/>
        </w:rPr>
      </w:pPr>
      <w:r w:rsidRPr="001C596F">
        <w:rPr>
          <w:b/>
          <w:sz w:val="28"/>
          <w:szCs w:val="28"/>
          <w:u w:val="single"/>
        </w:rPr>
        <w:t>Наличие жилья:</w:t>
      </w:r>
    </w:p>
    <w:p w:rsidR="00E90300" w:rsidRPr="00E90300" w:rsidRDefault="00E90300" w:rsidP="00423A4B">
      <w:pPr>
        <w:pStyle w:val="a4"/>
        <w:spacing w:line="360" w:lineRule="auto"/>
        <w:ind w:left="-142" w:right="36" w:firstLine="142"/>
        <w:rPr>
          <w:sz w:val="16"/>
          <w:szCs w:val="16"/>
          <w:u w:val="single"/>
        </w:rPr>
      </w:pPr>
    </w:p>
    <w:p w:rsidR="001C596F" w:rsidRDefault="001C596F" w:rsidP="007B73B1">
      <w:pPr>
        <w:pStyle w:val="a4"/>
        <w:ind w:left="0" w:right="36" w:firstLine="284"/>
        <w:jc w:val="both"/>
      </w:pPr>
      <w:r w:rsidRPr="001602FC">
        <w:t xml:space="preserve">Военнослужащим, не имеющим жилья в </w:t>
      </w:r>
      <w:r w:rsidR="00E9239A">
        <w:t xml:space="preserve">        </w:t>
      </w:r>
      <w:r w:rsidRPr="001602FC">
        <w:t xml:space="preserve">г. Москве или </w:t>
      </w:r>
      <w:proofErr w:type="gramStart"/>
      <w:r w:rsidRPr="001602FC">
        <w:t>Московской области</w:t>
      </w:r>
      <w:proofErr w:type="gramEnd"/>
      <w:r w:rsidRPr="001602FC">
        <w:t xml:space="preserve"> предоставляются </w:t>
      </w:r>
      <w:r w:rsidR="00897E67">
        <w:t xml:space="preserve">служебное </w:t>
      </w:r>
      <w:r w:rsidRPr="001602FC">
        <w:t>жил</w:t>
      </w:r>
      <w:r w:rsidR="00897E67">
        <w:t>ье</w:t>
      </w:r>
      <w:r w:rsidRPr="001602FC">
        <w:t xml:space="preserve"> </w:t>
      </w:r>
      <w:r w:rsidR="00897E67">
        <w:t>или</w:t>
      </w:r>
      <w:r w:rsidRPr="001602FC">
        <w:t xml:space="preserve"> </w:t>
      </w:r>
      <w:r w:rsidR="00897E67" w:rsidRPr="001602FC">
        <w:t xml:space="preserve">денежная компенсация </w:t>
      </w:r>
      <w:r w:rsidRPr="001602FC">
        <w:t>за поднаем</w:t>
      </w:r>
      <w:r w:rsidR="00897E67">
        <w:t xml:space="preserve"> съёмного жилья. При проживании на территории г. </w:t>
      </w:r>
      <w:r w:rsidRPr="001602FC">
        <w:t>Москв</w:t>
      </w:r>
      <w:r w:rsidR="00E9239A">
        <w:t>ы</w:t>
      </w:r>
      <w:r w:rsidRPr="001602FC">
        <w:t xml:space="preserve"> размер компенсации составляет</w:t>
      </w:r>
      <w:r w:rsidR="00897E67">
        <w:t xml:space="preserve"> для старшин</w:t>
      </w:r>
      <w:r w:rsidRPr="001602FC">
        <w:t xml:space="preserve"> </w:t>
      </w:r>
      <w:r w:rsidRPr="001602FC">
        <w:rPr>
          <w:u w:val="single"/>
        </w:rPr>
        <w:t>15000</w:t>
      </w:r>
      <w:r w:rsidR="00897E67">
        <w:rPr>
          <w:u w:val="single"/>
        </w:rPr>
        <w:t xml:space="preserve"> рублей, для прапорщиков от </w:t>
      </w:r>
      <w:r w:rsidR="009F2591" w:rsidRPr="009F2591">
        <w:rPr>
          <w:u w:val="single"/>
        </w:rPr>
        <w:t>18800 рублей</w:t>
      </w:r>
      <w:r w:rsidR="00897E67">
        <w:rPr>
          <w:u w:val="single"/>
        </w:rPr>
        <w:t xml:space="preserve"> (в зависимости от состава семьи)</w:t>
      </w:r>
      <w:r w:rsidR="00B0188B">
        <w:rPr>
          <w:u w:val="single"/>
        </w:rPr>
        <w:t>,</w:t>
      </w:r>
      <w:r w:rsidR="00B0188B" w:rsidRPr="00B0188B">
        <w:t xml:space="preserve"> </w:t>
      </w:r>
      <w:r w:rsidRPr="001602FC">
        <w:t xml:space="preserve">при проживании в городах, являющихся районными центрами на территории Московской области – </w:t>
      </w:r>
      <w:r w:rsidRPr="001602FC">
        <w:rPr>
          <w:u w:val="single"/>
        </w:rPr>
        <w:t>до 3600 рублей</w:t>
      </w:r>
      <w:r w:rsidRPr="001602FC">
        <w:t xml:space="preserve">, при проживании в прочих населенных пунктах – </w:t>
      </w:r>
      <w:r w:rsidRPr="001602FC">
        <w:rPr>
          <w:u w:val="single"/>
        </w:rPr>
        <w:t>до 2700 рублей</w:t>
      </w:r>
      <w:r w:rsidRPr="001602FC">
        <w:t>.</w:t>
      </w:r>
    </w:p>
    <w:p w:rsidR="001602FC" w:rsidRPr="001602FC" w:rsidRDefault="001602FC" w:rsidP="00457760">
      <w:pPr>
        <w:pStyle w:val="a4"/>
        <w:ind w:left="0" w:right="36"/>
        <w:jc w:val="both"/>
      </w:pPr>
    </w:p>
    <w:p w:rsidR="00414E08" w:rsidRDefault="00414E08" w:rsidP="001602FC">
      <w:pPr>
        <w:ind w:right="366"/>
        <w:jc w:val="center"/>
        <w:rPr>
          <w:b/>
          <w:sz w:val="28"/>
          <w:szCs w:val="28"/>
        </w:rPr>
      </w:pPr>
    </w:p>
    <w:p w:rsidR="001602FC" w:rsidRPr="00414E08" w:rsidRDefault="00414E08" w:rsidP="001602FC">
      <w:pPr>
        <w:ind w:right="366"/>
        <w:jc w:val="center"/>
        <w:rPr>
          <w:b/>
          <w:sz w:val="28"/>
          <w:szCs w:val="28"/>
          <w:u w:val="single"/>
        </w:rPr>
      </w:pPr>
      <w:r w:rsidRPr="00414E08">
        <w:rPr>
          <w:b/>
          <w:sz w:val="28"/>
          <w:szCs w:val="28"/>
          <w:u w:val="single"/>
        </w:rPr>
        <w:t>Военная ипотека</w:t>
      </w:r>
      <w:r w:rsidR="001602FC" w:rsidRPr="00414E08">
        <w:rPr>
          <w:b/>
          <w:sz w:val="28"/>
          <w:szCs w:val="28"/>
          <w:u w:val="single"/>
        </w:rPr>
        <w:t>!</w:t>
      </w:r>
    </w:p>
    <w:p w:rsidR="001602FC" w:rsidRPr="001602FC" w:rsidRDefault="001602FC" w:rsidP="001602FC">
      <w:pPr>
        <w:ind w:right="366"/>
        <w:jc w:val="center"/>
      </w:pPr>
    </w:p>
    <w:p w:rsidR="001602FC" w:rsidRDefault="001602FC" w:rsidP="00457760">
      <w:pPr>
        <w:ind w:right="46" w:firstLine="284"/>
        <w:jc w:val="both"/>
      </w:pPr>
      <w:r w:rsidRPr="001602FC"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4"/>
          <w:attr w:name="Day" w:val="20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0"/>
            <w:attr w:name="Month" w:val="8"/>
            <w:attr w:name="ls" w:val="trans"/>
          </w:smartTagPr>
          <w:r w:rsidRPr="001602FC">
            <w:t>20 августа 2004</w:t>
          </w:r>
        </w:smartTag>
        <w:r w:rsidRPr="001602FC">
          <w:t xml:space="preserve"> года</w:t>
        </w:r>
      </w:smartTag>
      <w:r w:rsidRPr="001602FC">
        <w:t xml:space="preserve"> </w:t>
      </w:r>
      <w:r w:rsidR="00E90300">
        <w:t xml:space="preserve">№ 117-ФЗ </w:t>
      </w:r>
      <w:r w:rsidRPr="001602FC">
        <w:t xml:space="preserve">«О </w:t>
      </w:r>
      <w:proofErr w:type="spellStart"/>
      <w:r w:rsidRPr="001602FC">
        <w:t>накоп</w:t>
      </w:r>
      <w:r w:rsidR="007B73B1">
        <w:t>ител</w:t>
      </w:r>
      <w:r w:rsidRPr="001602FC">
        <w:t>ьно</w:t>
      </w:r>
      <w:proofErr w:type="spellEnd"/>
      <w:r w:rsidRPr="001602FC">
        <w:t>-ипотечной системе жилищного обеспечения военнослужащих»</w:t>
      </w:r>
      <w:r w:rsidR="00414E08">
        <w:t>.</w:t>
      </w:r>
    </w:p>
    <w:p w:rsidR="0057301F" w:rsidRPr="001602FC" w:rsidRDefault="0057301F" w:rsidP="00457760">
      <w:pPr>
        <w:ind w:right="46" w:firstLine="284"/>
        <w:jc w:val="both"/>
      </w:pPr>
    </w:p>
    <w:p w:rsidR="00E90300" w:rsidRDefault="001602FC" w:rsidP="00457760">
      <w:pPr>
        <w:ind w:right="46" w:firstLine="284"/>
        <w:jc w:val="both"/>
      </w:pPr>
      <w:r w:rsidRPr="001602FC">
        <w:t xml:space="preserve"> Военнослужащие, </w:t>
      </w:r>
      <w:r w:rsidR="00E90300">
        <w:t>после 3-х лет военной службы по контракту</w:t>
      </w:r>
      <w:r w:rsidRPr="001602FC">
        <w:t>, становятся участ</w:t>
      </w:r>
      <w:r w:rsidR="00E75A66">
        <w:t>ни</w:t>
      </w:r>
      <w:r w:rsidRPr="001602FC">
        <w:t xml:space="preserve">ками </w:t>
      </w:r>
      <w:proofErr w:type="spellStart"/>
      <w:r w:rsidRPr="001602FC">
        <w:t>накопительно</w:t>
      </w:r>
      <w:proofErr w:type="spellEnd"/>
      <w:r w:rsidRPr="001602FC">
        <w:t xml:space="preserve">-ипотечной системы. На счет каждого из них из Федерального бюджета перечисляются денежные средства. После трех лет участия в накопительной системе военнослужащие имеют право </w:t>
      </w:r>
      <w:r w:rsidR="00E90300">
        <w:t>приобрести собственное жилье в любом регионе РФ</w:t>
      </w:r>
      <w:r w:rsidR="00875A88">
        <w:t xml:space="preserve">. </w:t>
      </w:r>
    </w:p>
    <w:p w:rsidR="001C596F" w:rsidRDefault="00875A88" w:rsidP="00457760">
      <w:pPr>
        <w:ind w:right="46" w:firstLine="284"/>
        <w:jc w:val="both"/>
      </w:pPr>
      <w:r>
        <w:t xml:space="preserve">              </w:t>
      </w:r>
    </w:p>
    <w:p w:rsidR="008F5869" w:rsidRDefault="008F5869" w:rsidP="00457760">
      <w:pPr>
        <w:ind w:right="46" w:firstLine="284"/>
        <w:jc w:val="both"/>
      </w:pPr>
    </w:p>
    <w:p w:rsidR="00414E08" w:rsidRDefault="00414E08" w:rsidP="00457760">
      <w:pPr>
        <w:ind w:right="46" w:firstLine="284"/>
        <w:jc w:val="both"/>
      </w:pPr>
    </w:p>
    <w:p w:rsidR="00414E08" w:rsidRDefault="00414E08" w:rsidP="00457760">
      <w:pPr>
        <w:ind w:right="46" w:firstLine="284"/>
        <w:jc w:val="both"/>
      </w:pPr>
    </w:p>
    <w:p w:rsidR="00414E08" w:rsidRDefault="00414E08" w:rsidP="00457760">
      <w:pPr>
        <w:ind w:right="46" w:firstLine="284"/>
        <w:jc w:val="both"/>
      </w:pPr>
    </w:p>
    <w:p w:rsidR="008F5869" w:rsidRDefault="008F5869" w:rsidP="00457760">
      <w:pPr>
        <w:ind w:right="46" w:firstLine="284"/>
        <w:jc w:val="both"/>
      </w:pPr>
    </w:p>
    <w:p w:rsidR="008F5869" w:rsidRDefault="008F5869" w:rsidP="003471FE">
      <w:pPr>
        <w:ind w:right="46"/>
        <w:jc w:val="both"/>
      </w:pPr>
    </w:p>
    <w:p w:rsidR="00842802" w:rsidRDefault="00842802" w:rsidP="00AC6B4D">
      <w:pPr>
        <w:ind w:right="366"/>
        <w:jc w:val="center"/>
        <w:rPr>
          <w:b/>
          <w:sz w:val="28"/>
          <w:szCs w:val="28"/>
          <w:u w:val="single"/>
        </w:rPr>
      </w:pPr>
    </w:p>
    <w:p w:rsidR="00875A88" w:rsidRPr="00AC6B4D" w:rsidRDefault="00AC6B4D" w:rsidP="00AC6B4D">
      <w:pPr>
        <w:ind w:right="366"/>
        <w:jc w:val="center"/>
        <w:rPr>
          <w:b/>
          <w:sz w:val="28"/>
          <w:szCs w:val="28"/>
          <w:u w:val="single"/>
        </w:rPr>
      </w:pPr>
      <w:r w:rsidRPr="00AC6B4D">
        <w:rPr>
          <w:b/>
          <w:sz w:val="28"/>
          <w:szCs w:val="28"/>
          <w:u w:val="single"/>
        </w:rPr>
        <w:lastRenderedPageBreak/>
        <w:t>Организация досуга</w:t>
      </w:r>
    </w:p>
    <w:p w:rsidR="00D05988" w:rsidRDefault="00D05988" w:rsidP="00C97E3D">
      <w:pPr>
        <w:ind w:left="-142"/>
        <w:jc w:val="center"/>
        <w:rPr>
          <w:sz w:val="14"/>
          <w:szCs w:val="14"/>
        </w:rPr>
      </w:pPr>
    </w:p>
    <w:p w:rsidR="00AC6B4D" w:rsidRDefault="00AC6B4D" w:rsidP="00C97E3D">
      <w:pPr>
        <w:ind w:left="-142"/>
        <w:jc w:val="center"/>
        <w:rPr>
          <w:sz w:val="14"/>
          <w:szCs w:val="14"/>
        </w:rPr>
      </w:pPr>
    </w:p>
    <w:p w:rsidR="00D05988" w:rsidRDefault="00D05988" w:rsidP="00C97E3D">
      <w:pPr>
        <w:jc w:val="center"/>
        <w:rPr>
          <w:sz w:val="16"/>
          <w:szCs w:val="16"/>
        </w:rPr>
      </w:pPr>
    </w:p>
    <w:p w:rsidR="00F04BA0" w:rsidRDefault="00CC064C" w:rsidP="007702E7">
      <w:pPr>
        <w:ind w:left="-142"/>
        <w:jc w:val="center"/>
        <w:rPr>
          <w:sz w:val="16"/>
          <w:szCs w:val="16"/>
        </w:rPr>
      </w:pPr>
      <w:r w:rsidRPr="002B64B6">
        <w:rPr>
          <w:noProof/>
          <w:sz w:val="16"/>
          <w:szCs w:val="16"/>
        </w:rPr>
        <w:drawing>
          <wp:inline distT="0" distB="0" distL="0" distR="0">
            <wp:extent cx="2981325" cy="1981200"/>
            <wp:effectExtent l="0" t="0" r="0" b="0"/>
            <wp:docPr id="1" name="Рисунок 1" descr="IMG_8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1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59" w:rsidRPr="007702E7" w:rsidRDefault="00050C59" w:rsidP="002B64B6">
      <w:pPr>
        <w:ind w:right="223"/>
        <w:jc w:val="center"/>
        <w:rPr>
          <w:sz w:val="12"/>
          <w:szCs w:val="12"/>
        </w:rPr>
      </w:pPr>
    </w:p>
    <w:p w:rsidR="002B64B6" w:rsidRDefault="00F34837" w:rsidP="002B64B6">
      <w:pPr>
        <w:ind w:left="142" w:right="223"/>
        <w:jc w:val="center"/>
      </w:pPr>
      <w:r w:rsidRPr="00F34837">
        <w:t xml:space="preserve">В помещении Отряда оборудован спортивный </w:t>
      </w:r>
    </w:p>
    <w:p w:rsidR="00F04BA0" w:rsidRPr="00F34837" w:rsidRDefault="00F34837" w:rsidP="002B64B6">
      <w:pPr>
        <w:ind w:right="223"/>
        <w:jc w:val="center"/>
      </w:pPr>
      <w:r w:rsidRPr="00F34837">
        <w:t>зал</w:t>
      </w:r>
      <w:r>
        <w:t xml:space="preserve"> с тренажерами</w:t>
      </w:r>
    </w:p>
    <w:p w:rsidR="00F34837" w:rsidRDefault="00F34837" w:rsidP="00D0248C">
      <w:pPr>
        <w:pStyle w:val="a4"/>
        <w:ind w:left="0" w:right="36"/>
        <w:rPr>
          <w:b/>
          <w:sz w:val="16"/>
          <w:szCs w:val="16"/>
          <w:u w:val="single"/>
        </w:rPr>
      </w:pPr>
    </w:p>
    <w:p w:rsidR="00A903B5" w:rsidRPr="00D90753" w:rsidRDefault="00A903B5" w:rsidP="00D0248C">
      <w:pPr>
        <w:pStyle w:val="a4"/>
        <w:ind w:left="0" w:right="36"/>
        <w:rPr>
          <w:b/>
          <w:sz w:val="16"/>
          <w:szCs w:val="16"/>
          <w:u w:val="single"/>
        </w:rPr>
      </w:pPr>
    </w:p>
    <w:p w:rsidR="00F04BA0" w:rsidRPr="00F04BA0" w:rsidRDefault="00F04BA0" w:rsidP="00D0248C">
      <w:pPr>
        <w:pStyle w:val="a4"/>
        <w:ind w:left="0" w:right="36"/>
        <w:rPr>
          <w:b/>
          <w:sz w:val="28"/>
          <w:szCs w:val="28"/>
          <w:u w:val="single"/>
        </w:rPr>
      </w:pPr>
      <w:r w:rsidRPr="00F04BA0">
        <w:rPr>
          <w:b/>
          <w:sz w:val="28"/>
          <w:szCs w:val="28"/>
          <w:u w:val="single"/>
        </w:rPr>
        <w:t>По вопросам поступления</w:t>
      </w:r>
    </w:p>
    <w:p w:rsidR="00F04BA0" w:rsidRPr="00F04BA0" w:rsidRDefault="00F04BA0" w:rsidP="00D0248C">
      <w:pPr>
        <w:pStyle w:val="a4"/>
        <w:ind w:left="0" w:right="36"/>
        <w:rPr>
          <w:b/>
          <w:sz w:val="28"/>
          <w:szCs w:val="28"/>
          <w:u w:val="single"/>
        </w:rPr>
      </w:pPr>
      <w:r w:rsidRPr="00F04BA0">
        <w:rPr>
          <w:b/>
          <w:sz w:val="28"/>
          <w:szCs w:val="28"/>
          <w:u w:val="single"/>
        </w:rPr>
        <w:t>на военную службу по контракту</w:t>
      </w:r>
    </w:p>
    <w:p w:rsidR="00F04BA0" w:rsidRPr="00F04BA0" w:rsidRDefault="00F04BA0" w:rsidP="00D0248C">
      <w:pPr>
        <w:pStyle w:val="a4"/>
        <w:ind w:left="0" w:right="36"/>
        <w:rPr>
          <w:b/>
          <w:sz w:val="28"/>
          <w:szCs w:val="28"/>
          <w:u w:val="single"/>
        </w:rPr>
      </w:pPr>
      <w:r w:rsidRPr="00F04BA0">
        <w:rPr>
          <w:b/>
          <w:sz w:val="28"/>
          <w:szCs w:val="28"/>
          <w:u w:val="single"/>
        </w:rPr>
        <w:t>обращаться по телефон</w:t>
      </w:r>
      <w:r w:rsidR="006C4F26">
        <w:rPr>
          <w:b/>
          <w:sz w:val="28"/>
          <w:szCs w:val="28"/>
          <w:u w:val="single"/>
        </w:rPr>
        <w:t>у</w:t>
      </w:r>
      <w:r w:rsidRPr="00F04BA0">
        <w:rPr>
          <w:b/>
          <w:sz w:val="28"/>
          <w:szCs w:val="28"/>
          <w:u w:val="single"/>
        </w:rPr>
        <w:t>:</w:t>
      </w:r>
    </w:p>
    <w:p w:rsidR="00D0248C" w:rsidRDefault="00D0248C" w:rsidP="00D0248C">
      <w:pPr>
        <w:pStyle w:val="a4"/>
        <w:ind w:left="0" w:right="36"/>
        <w:rPr>
          <w:b/>
          <w:sz w:val="32"/>
          <w:szCs w:val="32"/>
        </w:rPr>
      </w:pPr>
    </w:p>
    <w:p w:rsidR="00F04BA0" w:rsidRDefault="006C4F26" w:rsidP="00C97E3D">
      <w:pPr>
        <w:jc w:val="center"/>
        <w:rPr>
          <w:b/>
          <w:sz w:val="32"/>
          <w:szCs w:val="32"/>
        </w:rPr>
      </w:pPr>
      <w:r w:rsidRPr="006C4F26">
        <w:rPr>
          <w:b/>
          <w:sz w:val="32"/>
          <w:szCs w:val="32"/>
        </w:rPr>
        <w:t>+7 903 102-49-48</w:t>
      </w:r>
    </w:p>
    <w:p w:rsidR="006C4F26" w:rsidRDefault="006C4F26" w:rsidP="00C97E3D">
      <w:pPr>
        <w:jc w:val="center"/>
        <w:rPr>
          <w:b/>
          <w:sz w:val="32"/>
          <w:szCs w:val="32"/>
        </w:rPr>
      </w:pPr>
    </w:p>
    <w:p w:rsidR="006C4F26" w:rsidRDefault="006C4F26" w:rsidP="00C97E3D">
      <w:pPr>
        <w:jc w:val="center"/>
        <w:rPr>
          <w:sz w:val="16"/>
          <w:szCs w:val="16"/>
        </w:rPr>
      </w:pPr>
    </w:p>
    <w:p w:rsidR="007702E7" w:rsidRDefault="007702E7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61093" w:rsidRDefault="00A61093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A903B5" w:rsidRDefault="00A903B5" w:rsidP="004D7B35">
      <w:pPr>
        <w:ind w:left="-284" w:right="-425"/>
        <w:jc w:val="center"/>
        <w:rPr>
          <w:b/>
        </w:rPr>
      </w:pPr>
    </w:p>
    <w:p w:rsidR="00C54E73" w:rsidRPr="004D7B35" w:rsidRDefault="00C54E73" w:rsidP="00C54E73">
      <w:pPr>
        <w:ind w:left="-284" w:right="-425"/>
        <w:jc w:val="center"/>
        <w:rPr>
          <w:b/>
        </w:rPr>
      </w:pPr>
      <w:r w:rsidRPr="004D7B35">
        <w:rPr>
          <w:b/>
        </w:rPr>
        <w:lastRenderedPageBreak/>
        <w:t xml:space="preserve">ФЕДЕРАЛЬНАЯ СЛУЖБА БЕЗОПАСНОСТИ </w:t>
      </w:r>
    </w:p>
    <w:p w:rsidR="00C54E73" w:rsidRPr="004D7B35" w:rsidRDefault="00C54E73" w:rsidP="00C54E73">
      <w:pPr>
        <w:ind w:left="-567"/>
        <w:jc w:val="center"/>
        <w:rPr>
          <w:b/>
          <w:sz w:val="22"/>
          <w:szCs w:val="22"/>
        </w:rPr>
      </w:pPr>
      <w:r>
        <w:rPr>
          <w:b/>
        </w:rPr>
        <w:t xml:space="preserve">               </w:t>
      </w:r>
      <w:r w:rsidRPr="004D7B35">
        <w:rPr>
          <w:b/>
        </w:rPr>
        <w:t>РОССИЙСКОЙ ФЕДЕРАЦИИ</w:t>
      </w:r>
    </w:p>
    <w:p w:rsidR="00C54E73" w:rsidRDefault="00C54E73" w:rsidP="00C54E73">
      <w:pPr>
        <w:jc w:val="center"/>
      </w:pPr>
    </w:p>
    <w:p w:rsidR="00C54E73" w:rsidRPr="004D7B35" w:rsidRDefault="00C54E73" w:rsidP="00C54E73">
      <w:pPr>
        <w:jc w:val="center"/>
        <w:rPr>
          <w:b/>
          <w:sz w:val="22"/>
          <w:szCs w:val="22"/>
        </w:rPr>
      </w:pPr>
      <w:r w:rsidRPr="004D7B35">
        <w:rPr>
          <w:b/>
          <w:sz w:val="22"/>
          <w:szCs w:val="22"/>
        </w:rPr>
        <w:t xml:space="preserve">ОТРЯД ПОГРАНИЧНОГО КОНТРОЛЯ </w:t>
      </w:r>
    </w:p>
    <w:p w:rsidR="00C54E73" w:rsidRPr="004D7B35" w:rsidRDefault="00C54E73" w:rsidP="00C54E73">
      <w:pPr>
        <w:jc w:val="center"/>
        <w:rPr>
          <w:b/>
          <w:sz w:val="22"/>
          <w:szCs w:val="22"/>
        </w:rPr>
      </w:pPr>
      <w:r w:rsidRPr="004D7B35">
        <w:rPr>
          <w:b/>
          <w:sz w:val="22"/>
          <w:szCs w:val="22"/>
        </w:rPr>
        <w:t>В МЕЖДУНАРОДНОМ АЭРОПОРТУ ВНУКОВО</w:t>
      </w:r>
    </w:p>
    <w:p w:rsidR="00AD1B02" w:rsidRPr="007702E7" w:rsidRDefault="00AD1B02" w:rsidP="00C97E3D">
      <w:pPr>
        <w:jc w:val="center"/>
        <w:rPr>
          <w:sz w:val="28"/>
          <w:szCs w:val="28"/>
        </w:rPr>
      </w:pPr>
    </w:p>
    <w:p w:rsidR="009327D8" w:rsidRDefault="00CC064C" w:rsidP="001211E2">
      <w:pPr>
        <w:ind w:left="14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457325" cy="210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4D" w:rsidRPr="00AD1B02" w:rsidRDefault="00AC6B4D" w:rsidP="00C97E3D">
      <w:pPr>
        <w:jc w:val="center"/>
        <w:rPr>
          <w:b/>
          <w:sz w:val="16"/>
          <w:szCs w:val="16"/>
        </w:rPr>
      </w:pPr>
    </w:p>
    <w:p w:rsidR="00AD1B02" w:rsidRPr="00AD1B02" w:rsidRDefault="00AD1B02" w:rsidP="00C97E3D">
      <w:pPr>
        <w:jc w:val="center"/>
        <w:rPr>
          <w:b/>
          <w:sz w:val="16"/>
          <w:szCs w:val="16"/>
        </w:rPr>
      </w:pPr>
    </w:p>
    <w:p w:rsidR="00D05988" w:rsidRPr="00AC6B4D" w:rsidRDefault="001211E2" w:rsidP="00C97E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D05988" w:rsidRPr="00AC6B4D">
        <w:rPr>
          <w:b/>
          <w:sz w:val="40"/>
          <w:szCs w:val="40"/>
        </w:rPr>
        <w:t>СЛУЖБА</w:t>
      </w:r>
    </w:p>
    <w:p w:rsidR="00D05988" w:rsidRDefault="001211E2" w:rsidP="00C97E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D05988" w:rsidRPr="00AC6B4D">
        <w:rPr>
          <w:b/>
          <w:sz w:val="40"/>
          <w:szCs w:val="40"/>
        </w:rPr>
        <w:t>ПО КОНТРАКТУ</w:t>
      </w:r>
    </w:p>
    <w:p w:rsidR="002B64B6" w:rsidRPr="002B64B6" w:rsidRDefault="002B64B6" w:rsidP="002B64B6">
      <w:pPr>
        <w:ind w:left="-142" w:right="142"/>
        <w:jc w:val="center"/>
        <w:rPr>
          <w:b/>
          <w:sz w:val="22"/>
          <w:szCs w:val="22"/>
        </w:rPr>
      </w:pPr>
    </w:p>
    <w:p w:rsidR="00AC6B4D" w:rsidRDefault="00CC064C" w:rsidP="00C43182">
      <w:pPr>
        <w:ind w:left="-142" w:firstLine="100"/>
        <w:jc w:val="center"/>
        <w:rPr>
          <w:sz w:val="32"/>
          <w:szCs w:val="32"/>
        </w:rPr>
      </w:pPr>
      <w:r w:rsidRPr="001211E2">
        <w:rPr>
          <w:noProof/>
          <w:sz w:val="32"/>
          <w:szCs w:val="32"/>
        </w:rPr>
        <w:drawing>
          <wp:inline distT="0" distB="0" distL="0" distR="0">
            <wp:extent cx="3324225" cy="2219325"/>
            <wp:effectExtent l="0" t="0" r="0" b="0"/>
            <wp:docPr id="3" name="Рисунок 3" descr="IMG_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1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4D" w:rsidRDefault="00AC6B4D" w:rsidP="00AF1906">
      <w:pPr>
        <w:jc w:val="center"/>
      </w:pPr>
    </w:p>
    <w:p w:rsidR="00A8455E" w:rsidRDefault="001211E2" w:rsidP="00BB54C3">
      <w:pPr>
        <w:ind w:left="-142" w:firstLine="142"/>
        <w:jc w:val="center"/>
        <w:rPr>
          <w:sz w:val="32"/>
          <w:szCs w:val="32"/>
        </w:rPr>
      </w:pPr>
      <w:r>
        <w:t xml:space="preserve">  </w:t>
      </w:r>
      <w:r w:rsidR="00B5590F">
        <w:t>Москва-20</w:t>
      </w:r>
      <w:r w:rsidR="00885A06">
        <w:t>21</w:t>
      </w:r>
      <w:bookmarkStart w:id="0" w:name="_GoBack"/>
      <w:bookmarkEnd w:id="0"/>
      <w:r w:rsidR="00D055E0">
        <w:rPr>
          <w:sz w:val="32"/>
          <w:szCs w:val="32"/>
        </w:rPr>
        <w:br w:type="page"/>
      </w:r>
      <w:r w:rsidR="00CC064C" w:rsidRPr="001211E2">
        <w:rPr>
          <w:noProof/>
          <w:sz w:val="32"/>
          <w:szCs w:val="32"/>
        </w:rPr>
        <w:lastRenderedPageBreak/>
        <w:drawing>
          <wp:inline distT="0" distB="0" distL="0" distR="0">
            <wp:extent cx="3171825" cy="2133600"/>
            <wp:effectExtent l="0" t="0" r="0" b="0"/>
            <wp:docPr id="4" name="Рисунок 4" descr="IMG_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7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06" w:rsidRPr="007B73B1" w:rsidRDefault="00AF1906" w:rsidP="00D2133B">
      <w:pPr>
        <w:rPr>
          <w:b/>
          <w:sz w:val="12"/>
          <w:szCs w:val="12"/>
        </w:rPr>
      </w:pPr>
    </w:p>
    <w:p w:rsidR="007B73B1" w:rsidRDefault="00D2133B" w:rsidP="00AF1906">
      <w:pPr>
        <w:jc w:val="center"/>
        <w:rPr>
          <w:b/>
          <w:sz w:val="28"/>
          <w:szCs w:val="28"/>
          <w:u w:val="single"/>
        </w:rPr>
      </w:pPr>
      <w:r w:rsidRPr="00050C59">
        <w:rPr>
          <w:b/>
          <w:sz w:val="28"/>
          <w:szCs w:val="28"/>
          <w:u w:val="single"/>
        </w:rPr>
        <w:t>Требования к кандидатам</w:t>
      </w:r>
      <w:r w:rsidR="007B73B1">
        <w:rPr>
          <w:b/>
          <w:sz w:val="28"/>
          <w:szCs w:val="28"/>
          <w:u w:val="single"/>
        </w:rPr>
        <w:t xml:space="preserve"> </w:t>
      </w:r>
    </w:p>
    <w:p w:rsidR="00D2133B" w:rsidRPr="00050C59" w:rsidRDefault="007B73B1" w:rsidP="00AF19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военную службу по контракту</w:t>
      </w:r>
      <w:r w:rsidR="00D2133B" w:rsidRPr="00050C59">
        <w:rPr>
          <w:b/>
          <w:sz w:val="28"/>
          <w:szCs w:val="28"/>
          <w:u w:val="single"/>
        </w:rPr>
        <w:t>:</w:t>
      </w:r>
    </w:p>
    <w:p w:rsidR="00AF1906" w:rsidRPr="007B73B1" w:rsidRDefault="00AF1906" w:rsidP="00D2133B">
      <w:pPr>
        <w:rPr>
          <w:b/>
          <w:sz w:val="12"/>
          <w:szCs w:val="12"/>
        </w:rPr>
      </w:pPr>
    </w:p>
    <w:p w:rsidR="00D2133B" w:rsidRPr="00AF1906" w:rsidRDefault="00D2133B" w:rsidP="00457760">
      <w:pPr>
        <w:ind w:firstLine="284"/>
        <w:jc w:val="both"/>
        <w:rPr>
          <w:sz w:val="22"/>
          <w:szCs w:val="22"/>
        </w:rPr>
      </w:pPr>
      <w:r w:rsidRPr="00AF1906">
        <w:rPr>
          <w:b/>
          <w:sz w:val="22"/>
          <w:szCs w:val="22"/>
        </w:rPr>
        <w:t xml:space="preserve">- </w:t>
      </w:r>
      <w:r w:rsidRPr="00AF1906">
        <w:rPr>
          <w:sz w:val="22"/>
          <w:szCs w:val="22"/>
        </w:rPr>
        <w:t>граждане РФ, не имеющие двойного гражданства и подданства иностранного государства;</w:t>
      </w:r>
    </w:p>
    <w:p w:rsidR="00D2133B" w:rsidRPr="00AF1906" w:rsidRDefault="00D2133B" w:rsidP="00457760">
      <w:pPr>
        <w:ind w:right="36" w:firstLine="284"/>
        <w:jc w:val="both"/>
        <w:rPr>
          <w:sz w:val="22"/>
          <w:szCs w:val="22"/>
        </w:rPr>
      </w:pPr>
      <w:r w:rsidRPr="00AF1906">
        <w:rPr>
          <w:sz w:val="22"/>
          <w:szCs w:val="22"/>
        </w:rPr>
        <w:t>а) мужчины: в возрасте от 18 до 30 лет не пребывающие в запасе, окончившие государственные, муниципальные, негосударственные образовательные учреждения высшего профессионального образования;</w:t>
      </w:r>
    </w:p>
    <w:p w:rsidR="00D2133B" w:rsidRPr="00AF1906" w:rsidRDefault="00D2133B" w:rsidP="00457760">
      <w:pPr>
        <w:ind w:right="36" w:firstLine="284"/>
        <w:jc w:val="both"/>
        <w:rPr>
          <w:sz w:val="22"/>
          <w:szCs w:val="22"/>
        </w:rPr>
      </w:pPr>
      <w:r w:rsidRPr="00AF1906">
        <w:rPr>
          <w:sz w:val="22"/>
          <w:szCs w:val="22"/>
        </w:rPr>
        <w:t>б) мужчины: в возрасте от 18 до 30 лет, пребывающие в запасе, с образованием не ниже среднего (полного) общего;</w:t>
      </w:r>
    </w:p>
    <w:p w:rsidR="00D2133B" w:rsidRPr="00AF1906" w:rsidRDefault="00D2133B" w:rsidP="00457760">
      <w:pPr>
        <w:ind w:right="36" w:firstLine="284"/>
        <w:jc w:val="both"/>
        <w:rPr>
          <w:sz w:val="22"/>
          <w:szCs w:val="22"/>
        </w:rPr>
      </w:pPr>
      <w:r w:rsidRPr="00AF1906">
        <w:rPr>
          <w:sz w:val="22"/>
          <w:szCs w:val="22"/>
        </w:rPr>
        <w:t>в) женщины: в возрасте от 18 до 30 лет  с минимальным уровнем образования среднее (полное) общее;</w:t>
      </w:r>
    </w:p>
    <w:p w:rsidR="00D2133B" w:rsidRPr="00AF1906" w:rsidRDefault="00D2133B" w:rsidP="00457760">
      <w:pPr>
        <w:pStyle w:val="a4"/>
        <w:ind w:left="0" w:right="36" w:firstLine="284"/>
        <w:jc w:val="both"/>
        <w:rPr>
          <w:sz w:val="22"/>
          <w:szCs w:val="22"/>
        </w:rPr>
      </w:pPr>
      <w:r w:rsidRPr="00AF1906">
        <w:rPr>
          <w:sz w:val="22"/>
          <w:szCs w:val="22"/>
        </w:rPr>
        <w:t>г) годные к прохождению военной службы по состоянию здоровья;</w:t>
      </w:r>
    </w:p>
    <w:p w:rsidR="00AF1906" w:rsidRPr="00AF1906" w:rsidRDefault="00AF1906" w:rsidP="00457760">
      <w:pPr>
        <w:pStyle w:val="a4"/>
        <w:ind w:left="0" w:right="36" w:firstLine="284"/>
        <w:jc w:val="both"/>
        <w:rPr>
          <w:sz w:val="22"/>
          <w:szCs w:val="22"/>
        </w:rPr>
      </w:pPr>
      <w:r w:rsidRPr="00AF1906">
        <w:rPr>
          <w:sz w:val="22"/>
          <w:szCs w:val="22"/>
        </w:rPr>
        <w:t>- отсутствие в отношении кандидата обвинительного приговора, назначенного наказания, ведения дознания, предварительного следствия или передачи уголовного дела в суд; отсутствие неснятой или непогашенной судимости за совершение преступления;</w:t>
      </w:r>
    </w:p>
    <w:p w:rsidR="00AF1906" w:rsidRDefault="00AF1906" w:rsidP="00457760">
      <w:pPr>
        <w:pStyle w:val="a4"/>
        <w:ind w:left="0" w:right="36" w:firstLine="284"/>
        <w:jc w:val="both"/>
        <w:rPr>
          <w:sz w:val="22"/>
          <w:szCs w:val="22"/>
        </w:rPr>
      </w:pPr>
      <w:r w:rsidRPr="00AF1906">
        <w:rPr>
          <w:sz w:val="22"/>
          <w:szCs w:val="22"/>
        </w:rPr>
        <w:t xml:space="preserve">- отсутствие у близких родственников кандидата гражданства или подданства иностранного государства, а также постоянного проживания на территории </w:t>
      </w:r>
      <w:r>
        <w:rPr>
          <w:sz w:val="22"/>
          <w:szCs w:val="22"/>
        </w:rPr>
        <w:t>иностранного государства.</w:t>
      </w:r>
    </w:p>
    <w:p w:rsidR="00AF1906" w:rsidRPr="00050C59" w:rsidRDefault="00AF1906" w:rsidP="00BB54C3">
      <w:pPr>
        <w:ind w:left="142" w:right="142"/>
        <w:jc w:val="center"/>
        <w:rPr>
          <w:b/>
          <w:sz w:val="28"/>
          <w:szCs w:val="28"/>
          <w:u w:val="single"/>
        </w:rPr>
      </w:pPr>
      <w:r w:rsidRPr="00050C59">
        <w:rPr>
          <w:b/>
          <w:sz w:val="28"/>
          <w:szCs w:val="28"/>
          <w:u w:val="single"/>
        </w:rPr>
        <w:lastRenderedPageBreak/>
        <w:t>Должностная категория для кандидатов на военную службу по контракту:</w:t>
      </w:r>
    </w:p>
    <w:p w:rsidR="00AF1906" w:rsidRPr="00AF1906" w:rsidRDefault="00AF1906" w:rsidP="00BB54C3">
      <w:pPr>
        <w:ind w:left="142"/>
        <w:jc w:val="center"/>
        <w:rPr>
          <w:b/>
        </w:rPr>
      </w:pPr>
    </w:p>
    <w:p w:rsidR="00AF1906" w:rsidRPr="00AF1906" w:rsidRDefault="00AF1906" w:rsidP="00F9008B">
      <w:pPr>
        <w:ind w:left="142" w:right="199"/>
        <w:jc w:val="center"/>
      </w:pPr>
      <w:r w:rsidRPr="00AF1906">
        <w:t>должность – контролер</w:t>
      </w:r>
    </w:p>
    <w:p w:rsidR="00F9008B" w:rsidRDefault="00AF1906" w:rsidP="00F9008B">
      <w:pPr>
        <w:ind w:left="142" w:right="199"/>
        <w:jc w:val="center"/>
      </w:pPr>
      <w:r w:rsidRPr="00AF1906">
        <w:t xml:space="preserve">звание по воинской должности – </w:t>
      </w:r>
    </w:p>
    <w:p w:rsidR="00AF1906" w:rsidRPr="00AF1906" w:rsidRDefault="00AF1906" w:rsidP="00F9008B">
      <w:pPr>
        <w:ind w:left="142" w:right="199"/>
        <w:jc w:val="center"/>
      </w:pPr>
      <w:r w:rsidRPr="00AF1906">
        <w:t>старшина, прапорщик.</w:t>
      </w:r>
    </w:p>
    <w:p w:rsidR="00AF1906" w:rsidRDefault="00AF1906" w:rsidP="00AF1906">
      <w:pPr>
        <w:pStyle w:val="a4"/>
        <w:ind w:left="0" w:right="36"/>
        <w:jc w:val="both"/>
        <w:rPr>
          <w:sz w:val="22"/>
          <w:szCs w:val="22"/>
        </w:rPr>
      </w:pPr>
    </w:p>
    <w:p w:rsidR="00381776" w:rsidRPr="00AF1906" w:rsidRDefault="00CC064C" w:rsidP="00AF1906">
      <w:pPr>
        <w:jc w:val="center"/>
      </w:pPr>
      <w:r w:rsidRPr="004C40D2">
        <w:rPr>
          <w:noProof/>
          <w:sz w:val="22"/>
          <w:szCs w:val="22"/>
        </w:rPr>
        <w:drawing>
          <wp:inline distT="0" distB="0" distL="0" distR="0">
            <wp:extent cx="3238500" cy="2181225"/>
            <wp:effectExtent l="0" t="0" r="0" b="0"/>
            <wp:docPr id="5" name="Рисунок 5" descr="IMG_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4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76" w:rsidRPr="00AF1906" w:rsidRDefault="00381776" w:rsidP="00AF1906">
      <w:pPr>
        <w:ind w:right="366"/>
        <w:jc w:val="center"/>
        <w:rPr>
          <w:u w:val="single"/>
        </w:rPr>
      </w:pPr>
    </w:p>
    <w:p w:rsidR="00AF1906" w:rsidRPr="00050C59" w:rsidRDefault="00AF1906" w:rsidP="00383E77">
      <w:pPr>
        <w:pStyle w:val="a4"/>
        <w:spacing w:after="120"/>
        <w:ind w:left="0" w:right="34"/>
        <w:rPr>
          <w:b/>
          <w:sz w:val="28"/>
          <w:szCs w:val="28"/>
          <w:u w:val="single"/>
        </w:rPr>
      </w:pPr>
      <w:r w:rsidRPr="00050C59">
        <w:rPr>
          <w:b/>
          <w:sz w:val="28"/>
          <w:szCs w:val="28"/>
          <w:u w:val="single"/>
        </w:rPr>
        <w:t>Условия прохождения военной службы</w:t>
      </w:r>
    </w:p>
    <w:p w:rsidR="00AF1906" w:rsidRPr="00AF1906" w:rsidRDefault="00AF1906" w:rsidP="00383E77">
      <w:pPr>
        <w:pStyle w:val="a4"/>
        <w:spacing w:after="120"/>
        <w:ind w:left="0" w:right="34"/>
        <w:jc w:val="both"/>
        <w:rPr>
          <w:b/>
        </w:rPr>
      </w:pPr>
    </w:p>
    <w:p w:rsidR="00AF1906" w:rsidRPr="00AF1906" w:rsidRDefault="00AF1906" w:rsidP="00BB54C3">
      <w:pPr>
        <w:pStyle w:val="a4"/>
        <w:spacing w:after="240"/>
        <w:ind w:left="142" w:right="34" w:firstLine="284"/>
        <w:jc w:val="both"/>
      </w:pPr>
      <w:r w:rsidRPr="00AF1906">
        <w:rPr>
          <w:b/>
        </w:rPr>
        <w:t xml:space="preserve">- </w:t>
      </w:r>
      <w:r w:rsidRPr="00AF1906">
        <w:t>место службы: аэропорт Внуково;</w:t>
      </w:r>
    </w:p>
    <w:p w:rsidR="007B73B1" w:rsidRDefault="00AF1906" w:rsidP="00BB54C3">
      <w:pPr>
        <w:pStyle w:val="a4"/>
        <w:spacing w:after="240"/>
        <w:ind w:left="142" w:right="34" w:firstLine="284"/>
        <w:jc w:val="both"/>
      </w:pPr>
      <w:r w:rsidRPr="00AF1906">
        <w:t xml:space="preserve">- вид деятельности: </w:t>
      </w:r>
    </w:p>
    <w:p w:rsidR="00AF1906" w:rsidRDefault="007B73B1" w:rsidP="00BB54C3">
      <w:pPr>
        <w:pStyle w:val="a4"/>
        <w:spacing w:after="240"/>
        <w:ind w:left="142" w:right="34" w:firstLine="284"/>
        <w:jc w:val="both"/>
      </w:pPr>
      <w:r>
        <w:t xml:space="preserve">а) </w:t>
      </w:r>
      <w:r w:rsidR="00AF1906" w:rsidRPr="00AF1906">
        <w:t>паспортный контроль (проверка документов);</w:t>
      </w:r>
    </w:p>
    <w:p w:rsidR="00AC6B4D" w:rsidRPr="00AF1906" w:rsidRDefault="007B73B1" w:rsidP="00BB54C3">
      <w:pPr>
        <w:pStyle w:val="a4"/>
        <w:spacing w:after="240"/>
        <w:ind w:left="142" w:right="34" w:firstLine="284"/>
        <w:jc w:val="both"/>
      </w:pPr>
      <w:r>
        <w:t>б)</w:t>
      </w:r>
      <w:r w:rsidR="00AC6B4D">
        <w:t xml:space="preserve"> </w:t>
      </w:r>
      <w:r w:rsidR="00C71174">
        <w:t>осмотр (досмотр)</w:t>
      </w:r>
      <w:r w:rsidR="00AC6B4D">
        <w:t xml:space="preserve"> </w:t>
      </w:r>
      <w:r w:rsidR="00974B10">
        <w:t>воздушных судов</w:t>
      </w:r>
      <w:r w:rsidR="00AC6B4D">
        <w:t>;</w:t>
      </w:r>
    </w:p>
    <w:p w:rsidR="00AF1906" w:rsidRPr="00AF1906" w:rsidRDefault="00AF1906" w:rsidP="00BB54C3">
      <w:pPr>
        <w:pStyle w:val="a4"/>
        <w:spacing w:after="240"/>
        <w:ind w:left="142" w:right="34" w:firstLine="284"/>
        <w:jc w:val="both"/>
      </w:pPr>
      <w:r w:rsidRPr="00AF1906">
        <w:t>- график несения службы: сменный (дневная смена с 8.</w:t>
      </w:r>
      <w:r w:rsidR="00F9008B">
        <w:t>30</w:t>
      </w:r>
      <w:r w:rsidRPr="00AF1906">
        <w:t xml:space="preserve"> до 18.</w:t>
      </w:r>
      <w:r w:rsidR="00F9008B">
        <w:t>30</w:t>
      </w:r>
      <w:r w:rsidRPr="00AF1906">
        <w:t>, ночная смена с 17.</w:t>
      </w:r>
      <w:r w:rsidR="00F9008B">
        <w:t>30</w:t>
      </w:r>
      <w:r w:rsidRPr="00AF1906">
        <w:t xml:space="preserve"> до 9.</w:t>
      </w:r>
      <w:r w:rsidR="00F9008B">
        <w:t>30</w:t>
      </w:r>
      <w:r w:rsidRPr="00AF1906">
        <w:t>, 2 выходных дня</w:t>
      </w:r>
      <w:r w:rsidR="00F9008B">
        <w:t>)</w:t>
      </w:r>
      <w:r w:rsidRPr="00AF1906">
        <w:t>;</w:t>
      </w:r>
    </w:p>
    <w:p w:rsidR="00AF1906" w:rsidRPr="00AF1906" w:rsidRDefault="00AF1906" w:rsidP="00BB54C3">
      <w:pPr>
        <w:pStyle w:val="a4"/>
        <w:spacing w:after="120"/>
        <w:ind w:left="142" w:right="34" w:firstLine="284"/>
        <w:jc w:val="both"/>
      </w:pPr>
      <w:r w:rsidRPr="00AF1906">
        <w:t>- после заключения контракта военнослужащий, назначенный на воинскую должность старшины, проходит испытательный срок (первые 3 месяца первого контракта);</w:t>
      </w:r>
    </w:p>
    <w:p w:rsidR="00AF1906" w:rsidRPr="00AF1906" w:rsidRDefault="00AF1906" w:rsidP="00BB54C3">
      <w:pPr>
        <w:pStyle w:val="a4"/>
        <w:spacing w:after="120"/>
        <w:ind w:left="142" w:right="34" w:firstLine="284"/>
        <w:jc w:val="both"/>
      </w:pPr>
      <w:r w:rsidRPr="00AF1906">
        <w:t>- первый контракт заключается сроком на 3 года;</w:t>
      </w:r>
    </w:p>
    <w:p w:rsidR="00AF1906" w:rsidRPr="00AF1906" w:rsidRDefault="00AF1906" w:rsidP="00BB54C3">
      <w:pPr>
        <w:pStyle w:val="a4"/>
        <w:spacing w:after="120"/>
        <w:ind w:left="142" w:right="34" w:firstLine="284"/>
        <w:jc w:val="both"/>
      </w:pPr>
      <w:r w:rsidRPr="00AF1906">
        <w:t>- 1 раз в месяц (в выходной день) проводятся занятия по профессиональной подготовке;</w:t>
      </w:r>
    </w:p>
    <w:p w:rsidR="00AF1906" w:rsidRDefault="00AC6B4D" w:rsidP="00383E77">
      <w:pPr>
        <w:pStyle w:val="a4"/>
        <w:spacing w:after="120"/>
        <w:ind w:left="0" w:right="36"/>
        <w:jc w:val="both"/>
      </w:pPr>
      <w:r>
        <w:t xml:space="preserve"> </w:t>
      </w:r>
    </w:p>
    <w:p w:rsidR="00AC6B4D" w:rsidRDefault="00CC064C" w:rsidP="007702E7">
      <w:pPr>
        <w:pStyle w:val="a4"/>
        <w:spacing w:after="120"/>
        <w:ind w:left="0" w:right="-142"/>
        <w:jc w:val="both"/>
      </w:pPr>
      <w:r w:rsidRPr="00875A88">
        <w:rPr>
          <w:noProof/>
          <w:sz w:val="32"/>
          <w:szCs w:val="32"/>
        </w:rPr>
        <w:lastRenderedPageBreak/>
        <w:drawing>
          <wp:inline distT="0" distB="0" distL="0" distR="0">
            <wp:extent cx="3114675" cy="2066925"/>
            <wp:effectExtent l="0" t="0" r="0" b="0"/>
            <wp:docPr id="6" name="Рисунок 6" descr="IMG_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4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906" w:rsidRDefault="00AF1906" w:rsidP="00AF1906">
      <w:pPr>
        <w:pStyle w:val="a4"/>
        <w:ind w:left="0" w:right="36"/>
        <w:jc w:val="both"/>
      </w:pPr>
    </w:p>
    <w:p w:rsidR="00AF1906" w:rsidRPr="00AF1906" w:rsidRDefault="00AF1906" w:rsidP="00457760">
      <w:pPr>
        <w:pStyle w:val="a4"/>
        <w:ind w:left="0" w:right="36" w:firstLine="284"/>
        <w:jc w:val="both"/>
      </w:pPr>
      <w:r w:rsidRPr="00AF1906">
        <w:t>- денежное довольствие: рядовой – от</w:t>
      </w:r>
      <w:r w:rsidR="00A5455A">
        <w:t xml:space="preserve"> 33000 рублей, прапорщик – от 35</w:t>
      </w:r>
      <w:r w:rsidRPr="00AF1906">
        <w:t>000 рублей;</w:t>
      </w:r>
    </w:p>
    <w:p w:rsidR="00050C59" w:rsidRDefault="00050C59" w:rsidP="00383E77">
      <w:pPr>
        <w:ind w:right="73" w:firstLine="426"/>
        <w:jc w:val="both"/>
      </w:pPr>
    </w:p>
    <w:p w:rsidR="0003727F" w:rsidRDefault="001602FC" w:rsidP="00383E77">
      <w:pPr>
        <w:ind w:right="73" w:firstLine="426"/>
        <w:jc w:val="both"/>
      </w:pPr>
      <w:r>
        <w:t>О</w:t>
      </w:r>
      <w:r w:rsidRPr="001602FC">
        <w:t>сновной отпуск от 30 до 45 суток (в зависимости от имеющейся выслуги лет), плюс</w:t>
      </w:r>
      <w:r w:rsidR="00897E67">
        <w:t xml:space="preserve"> 15 суток военнослужащим, стоящим на должностях контролёра.</w:t>
      </w:r>
      <w:r w:rsidRPr="001602FC">
        <w:t xml:space="preserve"> </w:t>
      </w:r>
      <w:r w:rsidR="00897E67">
        <w:t>К одной части отпуска предоставляется в</w:t>
      </w:r>
      <w:r w:rsidRPr="001602FC">
        <w:t xml:space="preserve">ремя на проезд к месту проведения отпуска </w:t>
      </w:r>
    </w:p>
    <w:p w:rsidR="00050C59" w:rsidRDefault="00050C59" w:rsidP="00383E77">
      <w:pPr>
        <w:ind w:firstLine="426"/>
        <w:jc w:val="both"/>
      </w:pPr>
    </w:p>
    <w:p w:rsidR="00875A88" w:rsidRPr="001602FC" w:rsidRDefault="00875A88" w:rsidP="00383E77">
      <w:pPr>
        <w:ind w:firstLine="426"/>
        <w:jc w:val="both"/>
      </w:pPr>
      <w:r>
        <w:t>В</w:t>
      </w:r>
      <w:r w:rsidRPr="001602FC">
        <w:t>озможность обучения в гражданских учебных заведениях по и</w:t>
      </w:r>
      <w:r>
        <w:t>стечени</w:t>
      </w:r>
      <w:r w:rsidR="00683616">
        <w:t>и</w:t>
      </w:r>
      <w:r>
        <w:t xml:space="preserve"> 3-х лет военной службы.</w:t>
      </w:r>
    </w:p>
    <w:p w:rsidR="00875A88" w:rsidRPr="001602FC" w:rsidRDefault="00875A88" w:rsidP="001602FC">
      <w:pPr>
        <w:ind w:right="73"/>
        <w:jc w:val="both"/>
      </w:pPr>
    </w:p>
    <w:p w:rsidR="00875A88" w:rsidRPr="00050C59" w:rsidRDefault="001602FC" w:rsidP="00875A88">
      <w:pPr>
        <w:ind w:right="73"/>
        <w:jc w:val="center"/>
        <w:rPr>
          <w:b/>
          <w:sz w:val="28"/>
          <w:szCs w:val="28"/>
          <w:u w:val="single"/>
        </w:rPr>
      </w:pPr>
      <w:r w:rsidRPr="00050C59">
        <w:rPr>
          <w:b/>
          <w:sz w:val="28"/>
          <w:szCs w:val="28"/>
          <w:u w:val="single"/>
        </w:rPr>
        <w:t>Медицинское обеспечение</w:t>
      </w:r>
    </w:p>
    <w:p w:rsidR="00383E77" w:rsidRDefault="00383E77" w:rsidP="00875A88">
      <w:pPr>
        <w:ind w:right="73"/>
        <w:jc w:val="center"/>
        <w:rPr>
          <w:b/>
          <w:u w:val="single"/>
        </w:rPr>
      </w:pPr>
    </w:p>
    <w:p w:rsidR="001602FC" w:rsidRPr="001602FC" w:rsidRDefault="00383E77" w:rsidP="00383E77">
      <w:pPr>
        <w:ind w:right="73" w:firstLine="426"/>
        <w:jc w:val="both"/>
      </w:pPr>
      <w:r>
        <w:t>П</w:t>
      </w:r>
      <w:r w:rsidR="001602FC" w:rsidRPr="001602FC">
        <w:t>рикрепление к ведомственным поликлиникам ФСБ России, обеспечение лекарствами, изделиями медицинского</w:t>
      </w:r>
      <w:r w:rsidR="00875A88">
        <w:t xml:space="preserve"> назначения по рецептам врачей.</w:t>
      </w:r>
    </w:p>
    <w:p w:rsidR="00050C59" w:rsidRDefault="00050C59" w:rsidP="00383E77">
      <w:pPr>
        <w:ind w:right="73" w:firstLine="426"/>
        <w:jc w:val="both"/>
      </w:pPr>
    </w:p>
    <w:p w:rsidR="00875A88" w:rsidRPr="001602FC" w:rsidRDefault="001602FC" w:rsidP="00383E77">
      <w:pPr>
        <w:ind w:right="73" w:firstLine="426"/>
        <w:jc w:val="both"/>
      </w:pPr>
      <w:r>
        <w:t>О</w:t>
      </w:r>
      <w:r w:rsidRPr="001602FC">
        <w:t>беспечение сан</w:t>
      </w:r>
      <w:r>
        <w:t>а</w:t>
      </w:r>
      <w:r w:rsidRPr="001602FC">
        <w:t>т</w:t>
      </w:r>
      <w:r>
        <w:t>о</w:t>
      </w:r>
      <w:r w:rsidRPr="001602FC">
        <w:t xml:space="preserve">рно-курортным лечением и организованным отдыхом в санаториях </w:t>
      </w:r>
      <w:r w:rsidR="007B73B1">
        <w:t>и домах отдыха</w:t>
      </w:r>
      <w:r w:rsidRPr="001602FC">
        <w:t xml:space="preserve"> Федераль</w:t>
      </w:r>
      <w:r w:rsidR="00875A88">
        <w:t>ной службы безопасности Российской Федерации.</w:t>
      </w:r>
      <w:r w:rsidR="00875A88" w:rsidRPr="001602FC">
        <w:t xml:space="preserve"> </w:t>
      </w:r>
    </w:p>
    <w:sectPr w:rsidR="00875A88" w:rsidRPr="001602FC" w:rsidSect="007B73B1">
      <w:pgSz w:w="16838" w:h="11906" w:orient="landscape"/>
      <w:pgMar w:top="426" w:right="395" w:bottom="142" w:left="426" w:header="709" w:footer="709" w:gutter="0"/>
      <w:cols w:num="3" w:space="708" w:equalWidth="0">
        <w:col w:w="4819" w:space="425"/>
        <w:col w:w="5529" w:space="283"/>
        <w:col w:w="49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7"/>
    <w:rsid w:val="0003727F"/>
    <w:rsid w:val="00050C59"/>
    <w:rsid w:val="000512CC"/>
    <w:rsid w:val="000A3C59"/>
    <w:rsid w:val="001211E2"/>
    <w:rsid w:val="001602FC"/>
    <w:rsid w:val="001B6461"/>
    <w:rsid w:val="001C596F"/>
    <w:rsid w:val="002B02D2"/>
    <w:rsid w:val="002B64B6"/>
    <w:rsid w:val="002D096D"/>
    <w:rsid w:val="003471FE"/>
    <w:rsid w:val="00381776"/>
    <w:rsid w:val="00383E77"/>
    <w:rsid w:val="00414E08"/>
    <w:rsid w:val="00423A4B"/>
    <w:rsid w:val="00447A91"/>
    <w:rsid w:val="00457760"/>
    <w:rsid w:val="004C40D2"/>
    <w:rsid w:val="004D7B35"/>
    <w:rsid w:val="0057301F"/>
    <w:rsid w:val="005E1DC6"/>
    <w:rsid w:val="00683616"/>
    <w:rsid w:val="006C4F26"/>
    <w:rsid w:val="00706743"/>
    <w:rsid w:val="007702E7"/>
    <w:rsid w:val="00771B77"/>
    <w:rsid w:val="007A4E39"/>
    <w:rsid w:val="007B73B1"/>
    <w:rsid w:val="007F1F63"/>
    <w:rsid w:val="00842802"/>
    <w:rsid w:val="00875A88"/>
    <w:rsid w:val="00885A06"/>
    <w:rsid w:val="00894E4D"/>
    <w:rsid w:val="00897E67"/>
    <w:rsid w:val="008E1CD1"/>
    <w:rsid w:val="008F5869"/>
    <w:rsid w:val="009327D8"/>
    <w:rsid w:val="00974B10"/>
    <w:rsid w:val="009F2591"/>
    <w:rsid w:val="00A50907"/>
    <w:rsid w:val="00A5455A"/>
    <w:rsid w:val="00A61093"/>
    <w:rsid w:val="00A8455E"/>
    <w:rsid w:val="00A903B5"/>
    <w:rsid w:val="00A93F2B"/>
    <w:rsid w:val="00AC6B4D"/>
    <w:rsid w:val="00AD1B02"/>
    <w:rsid w:val="00AF1906"/>
    <w:rsid w:val="00B0188B"/>
    <w:rsid w:val="00B15BE3"/>
    <w:rsid w:val="00B25A57"/>
    <w:rsid w:val="00B5590F"/>
    <w:rsid w:val="00BB2ED1"/>
    <w:rsid w:val="00BB54C3"/>
    <w:rsid w:val="00C43182"/>
    <w:rsid w:val="00C54E73"/>
    <w:rsid w:val="00C71174"/>
    <w:rsid w:val="00C97E3D"/>
    <w:rsid w:val="00CC064C"/>
    <w:rsid w:val="00D0248C"/>
    <w:rsid w:val="00D055E0"/>
    <w:rsid w:val="00D05988"/>
    <w:rsid w:val="00D2133B"/>
    <w:rsid w:val="00D86F4E"/>
    <w:rsid w:val="00D90753"/>
    <w:rsid w:val="00DF1B67"/>
    <w:rsid w:val="00DF42B6"/>
    <w:rsid w:val="00E75A66"/>
    <w:rsid w:val="00E90300"/>
    <w:rsid w:val="00E9239A"/>
    <w:rsid w:val="00EC132A"/>
    <w:rsid w:val="00F04BA0"/>
    <w:rsid w:val="00F34837"/>
    <w:rsid w:val="00F5721E"/>
    <w:rsid w:val="00F9008B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B7A9D4"/>
  <w15:chartTrackingRefBased/>
  <w15:docId w15:val="{9CAC8A10-940B-42F2-B8BF-DC1457C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33B"/>
    <w:pPr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01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ЗАРАБОТНЙ ПЛАТЫ ВОЕННОСЛУЖАЩИХ</vt:lpstr>
    </vt:vector>
  </TitlesOfParts>
  <Company>2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ЗАРАБОТНЙ ПЛАТЫ ВОЕННОСЛУЖАЩИХ</dc:title>
  <dc:subject/>
  <dc:creator>1</dc:creator>
  <cp:keywords/>
  <cp:lastModifiedBy>Пользователь Windows</cp:lastModifiedBy>
  <cp:revision>2</cp:revision>
  <cp:lastPrinted>2019-12-16T14:20:00Z</cp:lastPrinted>
  <dcterms:created xsi:type="dcterms:W3CDTF">2021-04-07T07:17:00Z</dcterms:created>
  <dcterms:modified xsi:type="dcterms:W3CDTF">2021-04-07T07:17:00Z</dcterms:modified>
</cp:coreProperties>
</file>